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1F" w:rsidRPr="00752BFA" w:rsidRDefault="002C6D1F" w:rsidP="002C6D1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FA">
        <w:rPr>
          <w:rFonts w:ascii="Times New Roman" w:hAnsi="Times New Roman" w:cs="Times New Roman"/>
          <w:b/>
          <w:sz w:val="24"/>
          <w:szCs w:val="24"/>
        </w:rPr>
        <w:t>DOKTORA YETERLİK SINAVI</w:t>
      </w:r>
    </w:p>
    <w:p w:rsidR="002C6D1F" w:rsidRPr="00522331" w:rsidRDefault="002C6D1F" w:rsidP="002C6D1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SÖZLÜ </w:t>
      </w:r>
      <w:r w:rsidRPr="00752BFA">
        <w:rPr>
          <w:rFonts w:ascii="Times New Roman" w:hAnsi="Times New Roman" w:cs="Times New Roman"/>
          <w:b/>
          <w:sz w:val="24"/>
          <w:szCs w:val="24"/>
        </w:rPr>
        <w:t>SINAV TUTANAĞI</w:t>
      </w:r>
      <w:r w:rsidRPr="00522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C6D1F" w:rsidRDefault="002C6D1F" w:rsidP="002C6D1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25A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 Bilgileri;  </w:t>
      </w: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59"/>
        <w:gridCol w:w="493"/>
        <w:gridCol w:w="3452"/>
      </w:tblGrid>
      <w:tr w:rsidR="002C6D1F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1F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1F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2C6D1F" w:rsidRPr="0008125A" w:rsidRDefault="001C172E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1F" w:rsidRPr="0008125A" w:rsidTr="003803AC">
        <w:trPr>
          <w:trHeight w:val="367"/>
        </w:trPr>
        <w:tc>
          <w:tcPr>
            <w:tcW w:w="2536" w:type="dxa"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Tez Danışmanı/Eş Danışman (Varsa) </w:t>
            </w: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2C6D1F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D1F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1F" w:rsidRPr="0008125A" w:rsidTr="003803AC">
        <w:trPr>
          <w:trHeight w:val="367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Yılı/</w:t>
            </w:r>
            <w:proofErr w:type="spellStart"/>
            <w:r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Y.Yılı</w:t>
            </w:r>
            <w:proofErr w:type="spellEnd"/>
          </w:p>
        </w:tc>
        <w:tc>
          <w:tcPr>
            <w:tcW w:w="6904" w:type="dxa"/>
            <w:gridSpan w:val="3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D1F" w:rsidRPr="0008125A" w:rsidTr="003803AC">
        <w:trPr>
          <w:trHeight w:val="367"/>
        </w:trPr>
        <w:tc>
          <w:tcPr>
            <w:tcW w:w="2536" w:type="dxa"/>
            <w:vMerge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C6D1F" w:rsidRPr="0008125A" w:rsidRDefault="00216ED1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>
                <v:rect id="Dikdörtgen 5" o:spid="_x0000_s1026" style="position:absolute;margin-left:5.45pt;margin-top:3.3pt;width:9.75pt;height:7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" strokeweight="1pt"/>
              </w:pict>
            </w:r>
            <w:r w:rsidR="002C6D1F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Güz</w:t>
            </w:r>
          </w:p>
        </w:tc>
        <w:tc>
          <w:tcPr>
            <w:tcW w:w="3945" w:type="dxa"/>
            <w:gridSpan w:val="2"/>
            <w:shd w:val="clear" w:color="auto" w:fill="auto"/>
            <w:vAlign w:val="center"/>
          </w:tcPr>
          <w:p w:rsidR="002C6D1F" w:rsidRPr="0008125A" w:rsidRDefault="00216ED1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pict>
                <v:rect id="Dikdörtgen 6" o:spid="_x0000_s1027" style="position:absolute;margin-left:5.9pt;margin-top:3.6pt;width:9.75pt;height:7.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" strokeweight="1pt"/>
              </w:pict>
            </w:r>
            <w:r w:rsidR="002C6D1F" w:rsidRPr="00081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Bahar</w:t>
            </w:r>
          </w:p>
        </w:tc>
      </w:tr>
      <w:tr w:rsidR="002C6D1F" w:rsidRPr="0008125A" w:rsidTr="003803AC">
        <w:trPr>
          <w:trHeight w:val="562"/>
        </w:trPr>
        <w:tc>
          <w:tcPr>
            <w:tcW w:w="2536" w:type="dxa"/>
            <w:shd w:val="clear" w:color="auto" w:fill="auto"/>
            <w:vAlign w:val="center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Sözlü Sınav Tarihi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2C6D1F" w:rsidRPr="0008125A" w:rsidRDefault="002C6D1F" w:rsidP="00380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D1F" w:rsidRDefault="002C6D1F" w:rsidP="002C6D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AF7" w:rsidRDefault="002C6D1F" w:rsidP="00766A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Yeterlik sınav </w:t>
      </w:r>
      <w:r w:rsidRPr="00994AF4">
        <w:rPr>
          <w:rFonts w:ascii="Times New Roman" w:hAnsi="Times New Roman" w:cs="Times New Roman"/>
          <w:bCs/>
          <w:sz w:val="24"/>
          <w:szCs w:val="24"/>
        </w:rPr>
        <w:t>jüri</w:t>
      </w:r>
      <w:r>
        <w:rPr>
          <w:rFonts w:ascii="Times New Roman" w:hAnsi="Times New Roman" w:cs="Times New Roman"/>
          <w:bCs/>
          <w:sz w:val="24"/>
          <w:szCs w:val="24"/>
        </w:rPr>
        <w:t>leri olarak</w:t>
      </w:r>
      <w:r w:rsidRPr="0008125A">
        <w:rPr>
          <w:rFonts w:ascii="Times New Roman" w:hAnsi="Times New Roman" w:cs="Times New Roman"/>
          <w:bCs/>
          <w:sz w:val="24"/>
          <w:szCs w:val="24"/>
        </w:rPr>
        <w:t xml:space="preserve"> yukarıda bilgileri verilen öğrenciye </w:t>
      </w:r>
      <w:r w:rsidR="00766AC4">
        <w:rPr>
          <w:rFonts w:ascii="Times New Roman" w:hAnsi="Times New Roman" w:cs="Times New Roman"/>
          <w:bCs/>
          <w:sz w:val="24"/>
          <w:szCs w:val="24"/>
        </w:rPr>
        <w:t>sözlü</w:t>
      </w:r>
      <w:r>
        <w:rPr>
          <w:rFonts w:ascii="Times New Roman" w:hAnsi="Times New Roman" w:cs="Times New Roman"/>
          <w:bCs/>
          <w:sz w:val="24"/>
          <w:szCs w:val="24"/>
        </w:rPr>
        <w:t xml:space="preserve"> sınavı yapılmıştır. </w:t>
      </w:r>
      <w:r w:rsidRPr="00522331">
        <w:rPr>
          <w:rFonts w:ascii="Times New Roman" w:hAnsi="Times New Roman" w:cs="Times New Roman"/>
          <w:bCs/>
          <w:sz w:val="24"/>
          <w:szCs w:val="24"/>
        </w:rPr>
        <w:t>Lisansüstü Eğitim Öğretim Yönetmeliği’nin ilgili maddeleri uyarınca</w:t>
      </w:r>
      <w:r w:rsidRPr="00081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doktora </w:t>
      </w:r>
      <w:r w:rsidRPr="0008125A">
        <w:rPr>
          <w:rFonts w:ascii="Times New Roman" w:hAnsi="Times New Roman" w:cs="Times New Roman"/>
          <w:bCs/>
          <w:sz w:val="24"/>
          <w:szCs w:val="24"/>
        </w:rPr>
        <w:t xml:space="preserve">yeterlik </w:t>
      </w:r>
      <w:r w:rsidR="00766AC4">
        <w:rPr>
          <w:rFonts w:ascii="Times New Roman" w:hAnsi="Times New Roman" w:cs="Times New Roman"/>
          <w:bCs/>
          <w:sz w:val="24"/>
          <w:szCs w:val="24"/>
        </w:rPr>
        <w:t>sözlü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125A">
        <w:rPr>
          <w:rFonts w:ascii="Times New Roman" w:hAnsi="Times New Roman" w:cs="Times New Roman"/>
          <w:bCs/>
          <w:sz w:val="24"/>
          <w:szCs w:val="24"/>
        </w:rPr>
        <w:t>sınav notunun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331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22331">
        <w:rPr>
          <w:rFonts w:ascii="Times New Roman" w:hAnsi="Times New Roman" w:cs="Times New Roman"/>
          <w:b/>
          <w:bCs/>
          <w:sz w:val="24"/>
          <w:szCs w:val="24"/>
        </w:rPr>
        <w:t>/100 puan</w:t>
      </w:r>
      <w:r w:rsidRPr="00522331">
        <w:rPr>
          <w:rFonts w:ascii="Times New Roman" w:hAnsi="Times New Roman" w:cs="Times New Roman"/>
          <w:bCs/>
          <w:sz w:val="24"/>
          <w:szCs w:val="24"/>
        </w:rPr>
        <w:t xml:space="preserve"> olduğuna karar vermiştir.</w:t>
      </w:r>
    </w:p>
    <w:p w:rsidR="00766AC4" w:rsidRPr="00086E81" w:rsidRDefault="00766AC4" w:rsidP="00766A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AF7" w:rsidRDefault="00452AF7" w:rsidP="002C6D1F">
      <w:pPr>
        <w:pStyle w:val="Heading4"/>
        <w:ind w:firstLine="0"/>
        <w:rPr>
          <w:sz w:val="24"/>
          <w:lang w:val="tr-TR"/>
        </w:rPr>
      </w:pPr>
      <w:r w:rsidRPr="00086E81">
        <w:rPr>
          <w:sz w:val="24"/>
          <w:lang w:val="tr-TR"/>
        </w:rPr>
        <w:t>Doktora Yeterlik Sözlü Sınav Jürisi</w:t>
      </w:r>
    </w:p>
    <w:p w:rsidR="002C6D1F" w:rsidRPr="002C6D1F" w:rsidRDefault="002C6D1F" w:rsidP="002C6D1F">
      <w:pPr>
        <w:spacing w:after="0" w:line="240" w:lineRule="auto"/>
        <w:rPr>
          <w:lang w:eastAsia="tr-T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9"/>
        <w:gridCol w:w="2097"/>
        <w:gridCol w:w="1940"/>
      </w:tblGrid>
      <w:tr w:rsidR="00452AF7" w:rsidRPr="00086E81" w:rsidTr="002C6D1F">
        <w:tc>
          <w:tcPr>
            <w:tcW w:w="198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9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Jüri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Üyesi</w:t>
            </w:r>
            <w:proofErr w:type="spellEnd"/>
          </w:p>
        </w:tc>
        <w:tc>
          <w:tcPr>
            <w:tcW w:w="2097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Sözlü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Sınav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Notu</w:t>
            </w:r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194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İmza</w:t>
            </w:r>
            <w:proofErr w:type="spellEnd"/>
          </w:p>
        </w:tc>
      </w:tr>
      <w:tr w:rsidR="00452AF7" w:rsidRPr="00086E81" w:rsidTr="002C6D1F">
        <w:tc>
          <w:tcPr>
            <w:tcW w:w="198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Danışman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</w:t>
            </w:r>
            <w:proofErr w:type="spellEnd"/>
          </w:p>
        </w:tc>
        <w:tc>
          <w:tcPr>
            <w:tcW w:w="2979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52AF7" w:rsidRPr="00086E81" w:rsidTr="002C6D1F">
        <w:tc>
          <w:tcPr>
            <w:tcW w:w="198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Eş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Danışman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</w:t>
            </w:r>
            <w:proofErr w:type="spellEnd"/>
          </w:p>
        </w:tc>
        <w:tc>
          <w:tcPr>
            <w:tcW w:w="2979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52AF7" w:rsidRPr="00086E81" w:rsidTr="002C6D1F">
        <w:tc>
          <w:tcPr>
            <w:tcW w:w="198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</w:t>
            </w:r>
            <w:proofErr w:type="spellEnd"/>
          </w:p>
        </w:tc>
        <w:tc>
          <w:tcPr>
            <w:tcW w:w="2979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52AF7" w:rsidRPr="00086E81" w:rsidTr="002C6D1F">
        <w:tc>
          <w:tcPr>
            <w:tcW w:w="198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</w:t>
            </w:r>
            <w:proofErr w:type="spellEnd"/>
          </w:p>
        </w:tc>
        <w:tc>
          <w:tcPr>
            <w:tcW w:w="2979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52AF7" w:rsidRPr="00086E81" w:rsidTr="002C6D1F">
        <w:tc>
          <w:tcPr>
            <w:tcW w:w="1980" w:type="dxa"/>
            <w:tcBorders>
              <w:bottom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Üye</w:t>
            </w:r>
            <w:proofErr w:type="spellEnd"/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52AF7" w:rsidRPr="00086E81" w:rsidTr="002C6D1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Sözlü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Sınav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Notu</w:t>
            </w:r>
            <w:proofErr w:type="spellEnd"/>
            <w:r w:rsidRPr="00086E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F7" w:rsidRPr="00086E81" w:rsidRDefault="00452AF7" w:rsidP="008D20C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DA6486" w:rsidRDefault="00DA6486" w:rsidP="00DA6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52AF7" w:rsidRPr="00086E81" w:rsidRDefault="00452AF7" w:rsidP="00452AF7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proofErr w:type="spellStart"/>
      <w:r w:rsidRPr="00086E81">
        <w:rPr>
          <w:rFonts w:ascii="Times New Roman" w:hAnsi="Times New Roman" w:cs="Times New Roman"/>
          <w:b/>
          <w:bCs/>
          <w:sz w:val="24"/>
          <w:szCs w:val="24"/>
          <w:lang w:val="fr-FR"/>
        </w:rPr>
        <w:t>Eki</w:t>
      </w:r>
      <w:proofErr w:type="spellEnd"/>
      <w:r w:rsidRPr="00086E8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proofErr w:type="spellStart"/>
      <w:r w:rsidRPr="00086E81">
        <w:rPr>
          <w:rFonts w:ascii="Times New Roman" w:hAnsi="Times New Roman" w:cs="Times New Roman"/>
          <w:bCs/>
          <w:i/>
          <w:sz w:val="24"/>
          <w:szCs w:val="24"/>
          <w:lang w:val="fr-FR"/>
        </w:rPr>
        <w:t>Sözlü</w:t>
      </w:r>
      <w:proofErr w:type="spellEnd"/>
      <w:r w:rsidRPr="00086E8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bCs/>
          <w:i/>
          <w:sz w:val="24"/>
          <w:szCs w:val="24"/>
          <w:lang w:val="fr-FR"/>
        </w:rPr>
        <w:t>Sınav</w:t>
      </w:r>
      <w:proofErr w:type="spellEnd"/>
      <w:r w:rsidRPr="00086E81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bCs/>
          <w:i/>
          <w:sz w:val="24"/>
          <w:szCs w:val="24"/>
          <w:lang w:val="fr-FR"/>
        </w:rPr>
        <w:t>Soruları</w:t>
      </w:r>
      <w:proofErr w:type="spellEnd"/>
    </w:p>
    <w:p w:rsidR="00452AF7" w:rsidRPr="00086E81" w:rsidRDefault="00452AF7" w:rsidP="00452AF7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86E81">
        <w:rPr>
          <w:rFonts w:ascii="Times New Roman" w:hAnsi="Times New Roman" w:cs="Times New Roman"/>
          <w:b/>
          <w:i/>
          <w:sz w:val="24"/>
          <w:szCs w:val="24"/>
          <w:lang w:val="fr-FR"/>
        </w:rPr>
        <w:t>Not : 1)</w:t>
      </w:r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Her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bir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jüri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üyesi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sınav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notunu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100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puan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üzerinden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verecektir</w:t>
      </w:r>
      <w:proofErr w:type="spellEnd"/>
      <w:r w:rsidRPr="00086E81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CC3B10" w:rsidRPr="00CC3B10" w:rsidRDefault="00452AF7" w:rsidP="00766AC4">
      <w:pPr>
        <w:rPr>
          <w:rFonts w:ascii="Constantia" w:hAnsi="Constantia"/>
          <w:sz w:val="21"/>
          <w:szCs w:val="21"/>
        </w:rPr>
      </w:pPr>
      <w:r w:rsidRPr="00086E8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2)</w:t>
      </w:r>
      <w:r w:rsidRPr="00086E8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Öğrenci yazılı sınavlarda başarısız olsa dahi, sözlü sınava girme hakkına sahiptir</w:t>
      </w:r>
      <w:r w:rsidRPr="00086E81">
        <w:rPr>
          <w:rFonts w:ascii="Times New Roman" w:hAnsi="Times New Roman" w:cs="Times New Roman"/>
          <w:bCs/>
          <w:i/>
          <w:color w:val="FF0000"/>
          <w:sz w:val="24"/>
          <w:szCs w:val="24"/>
        </w:rPr>
        <w:t>.</w:t>
      </w:r>
      <w:r w:rsidRPr="00086E81">
        <w:rPr>
          <w:rFonts w:ascii="Times New Roman" w:hAnsi="Times New Roman" w:cs="Times New Roman"/>
          <w:i/>
          <w:sz w:val="24"/>
          <w:szCs w:val="24"/>
        </w:rPr>
        <w:t xml:space="preserve"> Sınav süresi en az 45 dakikadır.</w:t>
      </w:r>
    </w:p>
    <w:sectPr w:rsidR="00CC3B10" w:rsidRPr="00CC3B10" w:rsidSect="00D00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F7C" w:rsidRDefault="00A14F7C" w:rsidP="007F533E">
      <w:pPr>
        <w:spacing w:after="0" w:line="240" w:lineRule="auto"/>
      </w:pPr>
      <w:r>
        <w:separator/>
      </w:r>
    </w:p>
  </w:endnote>
  <w:endnote w:type="continuationSeparator" w:id="0">
    <w:p w:rsidR="00A14F7C" w:rsidRDefault="00A14F7C" w:rsidP="007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6" w:rsidRDefault="00733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6" w:rsidRDefault="007331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6" w:rsidRDefault="00733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F7C" w:rsidRDefault="00A14F7C" w:rsidP="007F533E">
      <w:pPr>
        <w:spacing w:after="0" w:line="240" w:lineRule="auto"/>
      </w:pPr>
      <w:r>
        <w:separator/>
      </w:r>
    </w:p>
  </w:footnote>
  <w:footnote w:type="continuationSeparator" w:id="0">
    <w:p w:rsidR="00A14F7C" w:rsidRDefault="00A14F7C" w:rsidP="007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6" w:rsidRDefault="00733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255727" w:rsidTr="002D1004">
      <w:trPr>
        <w:trHeight w:val="953"/>
      </w:trPr>
      <w:tc>
        <w:tcPr>
          <w:tcW w:w="240" w:type="dxa"/>
          <w:shd w:val="clear" w:color="auto" w:fill="auto"/>
        </w:tcPr>
        <w:p w:rsidR="00255727" w:rsidRPr="004426DB" w:rsidRDefault="00255727" w:rsidP="00255727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255727" w:rsidTr="00D4270D">
            <w:trPr>
              <w:trHeight w:val="400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22F5E28B" wp14:editId="4E00A69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120015</wp:posOffset>
                      </wp:positionV>
                      <wp:extent cx="691515" cy="54546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255727" w:rsidRDefault="00255727" w:rsidP="0025572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Pr="00563095" w:rsidRDefault="00255727" w:rsidP="00255727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 w:rsidRPr="00563095">
                  <w:rPr>
                    <w:b/>
                  </w:rPr>
                  <w:t>DOKTO</w:t>
                </w:r>
                <w:r w:rsidR="007331D6" w:rsidRPr="00563095">
                  <w:rPr>
                    <w:b/>
                  </w:rPr>
                  <w:t>RA YETERLİK SÖZLÜ SINAV TUTANAĞI FORMU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255727" w:rsidRDefault="00563095" w:rsidP="00216ED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255727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216ED1">
                  <w:rPr>
                    <w:rFonts w:ascii="Arial" w:hAnsi="Arial" w:cs="Arial"/>
                    <w:sz w:val="20"/>
                  </w:rPr>
                  <w:t>.14</w:t>
                </w:r>
                <w:bookmarkStart w:id="0" w:name="_GoBack"/>
                <w:bookmarkEnd w:id="0"/>
              </w:p>
            </w:tc>
          </w:tr>
          <w:tr w:rsidR="00255727" w:rsidTr="00D4270D">
            <w:trPr>
              <w:trHeight w:val="39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255727" w:rsidTr="002D1004">
            <w:trPr>
              <w:trHeight w:val="291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255727" w:rsidTr="00D4270D">
            <w:trPr>
              <w:trHeight w:val="383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255727" w:rsidRDefault="00255727" w:rsidP="0025572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255727" w:rsidRPr="004426DB" w:rsidRDefault="00255727" w:rsidP="00255727">
          <w:pPr>
            <w:rPr>
              <w:rFonts w:eastAsia="PMingLiU"/>
              <w:color w:val="2E74B5"/>
            </w:rPr>
          </w:pPr>
        </w:p>
      </w:tc>
    </w:tr>
  </w:tbl>
  <w:p w:rsidR="00255727" w:rsidRDefault="00255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D6" w:rsidRDefault="00733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392A"/>
    <w:multiLevelType w:val="hybridMultilevel"/>
    <w:tmpl w:val="62A02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F"/>
    <w:rsid w:val="00086E81"/>
    <w:rsid w:val="00095CFC"/>
    <w:rsid w:val="000F5993"/>
    <w:rsid w:val="001B4AFC"/>
    <w:rsid w:val="001C172E"/>
    <w:rsid w:val="00216ED1"/>
    <w:rsid w:val="00255727"/>
    <w:rsid w:val="002C6D1F"/>
    <w:rsid w:val="003131AB"/>
    <w:rsid w:val="0040184F"/>
    <w:rsid w:val="00452AF7"/>
    <w:rsid w:val="004F6ED5"/>
    <w:rsid w:val="00563095"/>
    <w:rsid w:val="00577BDB"/>
    <w:rsid w:val="005942CB"/>
    <w:rsid w:val="00675F0B"/>
    <w:rsid w:val="00722801"/>
    <w:rsid w:val="007321C9"/>
    <w:rsid w:val="007331D6"/>
    <w:rsid w:val="00766AC4"/>
    <w:rsid w:val="00781116"/>
    <w:rsid w:val="007B28E2"/>
    <w:rsid w:val="007F533E"/>
    <w:rsid w:val="00840C81"/>
    <w:rsid w:val="008F76BC"/>
    <w:rsid w:val="00A14F7C"/>
    <w:rsid w:val="00AB33F8"/>
    <w:rsid w:val="00B12D13"/>
    <w:rsid w:val="00BB54BF"/>
    <w:rsid w:val="00C46382"/>
    <w:rsid w:val="00CC3B10"/>
    <w:rsid w:val="00D007B8"/>
    <w:rsid w:val="00D4270D"/>
    <w:rsid w:val="00DA6486"/>
    <w:rsid w:val="00DC6F13"/>
    <w:rsid w:val="00E65837"/>
    <w:rsid w:val="00EF5602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92AC2D-3A0C-43BE-B55B-6D12684E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02"/>
  </w:style>
  <w:style w:type="paragraph" w:styleId="Heading2">
    <w:name w:val="heading 2"/>
    <w:basedOn w:val="Normal"/>
    <w:next w:val="Normal"/>
    <w:link w:val="Heading2Char"/>
    <w:qFormat/>
    <w:rsid w:val="00452A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452AF7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4BF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7F533E"/>
  </w:style>
  <w:style w:type="paragraph" w:styleId="Footer">
    <w:name w:val="footer"/>
    <w:basedOn w:val="Normal"/>
    <w:link w:val="FooterChar"/>
    <w:uiPriority w:val="99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3E"/>
  </w:style>
  <w:style w:type="character" w:customStyle="1" w:styleId="Heading2Char">
    <w:name w:val="Heading 2 Char"/>
    <w:basedOn w:val="DefaultParagraphFont"/>
    <w:link w:val="Heading2"/>
    <w:rsid w:val="00452AF7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Heading4Char">
    <w:name w:val="Heading 4 Char"/>
    <w:basedOn w:val="DefaultParagraphFont"/>
    <w:link w:val="Heading4"/>
    <w:rsid w:val="00452AF7"/>
    <w:rPr>
      <w:rFonts w:ascii="Times New Roman" w:eastAsia="Times New Roman" w:hAnsi="Times New Roman" w:cs="Times New Roman"/>
      <w:b/>
      <w:bCs/>
      <w:noProof/>
      <w:sz w:val="28"/>
      <w:szCs w:val="24"/>
      <w:lang w:val="en-US" w:eastAsia="tr-TR"/>
    </w:rPr>
  </w:style>
  <w:style w:type="paragraph" w:styleId="BodyText">
    <w:name w:val="Body Text"/>
    <w:basedOn w:val="Normal"/>
    <w:link w:val="BodyTextChar"/>
    <w:unhideWhenUsed/>
    <w:rsid w:val="002557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557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6317-4211-4133-AB61-129E596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Ilayda Nur DEMIR</cp:lastModifiedBy>
  <cp:revision>29</cp:revision>
  <dcterms:created xsi:type="dcterms:W3CDTF">2014-10-21T08:00:00Z</dcterms:created>
  <dcterms:modified xsi:type="dcterms:W3CDTF">2021-01-18T11:46:00Z</dcterms:modified>
</cp:coreProperties>
</file>